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E37ED6C" w:rsidR="00235EEF" w:rsidRDefault="0040008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F67680">
        <w:rPr>
          <w:rFonts w:ascii="Times New Roman" w:hAnsi="Times New Roman" w:cs="Times New Roman"/>
          <w:b/>
          <w:sz w:val="26"/>
          <w:szCs w:val="26"/>
        </w:rPr>
        <w:t>.07.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73E987" w14:textId="46B378ED" w:rsidR="004A1EE8" w:rsidRPr="00B41770" w:rsidRDefault="00DB5648" w:rsidP="00400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b/>
          <w:sz w:val="28"/>
          <w:szCs w:val="28"/>
        </w:rPr>
        <w:t>Уссурийск продолжает подключаться к природному газу</w:t>
      </w:r>
    </w:p>
    <w:p w14:paraId="31E1576C" w14:textId="77777777" w:rsidR="00DB5648" w:rsidRPr="00DB5648" w:rsidRDefault="00DB5648" w:rsidP="00DB5648">
      <w:pPr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 xml:space="preserve">В Уссурийске завершилось строительство линейного объекта "Строительство сетей газораспределения. 2 этап. 14 пусковой комплекс".  На прошлой неделе Приморский </w:t>
      </w:r>
      <w:proofErr w:type="spellStart"/>
      <w:r w:rsidRPr="00DB564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B5648">
        <w:rPr>
          <w:rFonts w:ascii="Times New Roman" w:hAnsi="Times New Roman" w:cs="Times New Roman"/>
          <w:sz w:val="28"/>
          <w:szCs w:val="28"/>
        </w:rPr>
        <w:t xml:space="preserve"> в рамках единой процедуры поставил сооружение на кадастровый учёт и зарегистрировал права собственности правообладателя.</w:t>
      </w:r>
    </w:p>
    <w:p w14:paraId="2CE389DA" w14:textId="43B97650" w:rsidR="00DB5648" w:rsidRPr="00DB5648" w:rsidRDefault="00DB5648" w:rsidP="00DB5648">
      <w:pPr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>Работы по строительству велись с июня 2021 года. Протяженность сетей - почти 6 км. Новый пусковой комплекс сети газораспределения позволит перей</w:t>
      </w:r>
      <w:r w:rsidR="00745F9F">
        <w:rPr>
          <w:rFonts w:ascii="Times New Roman" w:hAnsi="Times New Roman" w:cs="Times New Roman"/>
          <w:sz w:val="28"/>
          <w:szCs w:val="28"/>
        </w:rPr>
        <w:t xml:space="preserve">ти с угля на более </w:t>
      </w:r>
      <w:proofErr w:type="spellStart"/>
      <w:r w:rsidR="00745F9F"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 w:rsidRPr="00DB5648">
        <w:rPr>
          <w:rFonts w:ascii="Times New Roman" w:hAnsi="Times New Roman" w:cs="Times New Roman"/>
          <w:sz w:val="28"/>
          <w:szCs w:val="28"/>
        </w:rPr>
        <w:t xml:space="preserve"> и дешевое топливо ― природный газ. Сооружение будет распределять газ ме</w:t>
      </w:r>
      <w:r w:rsidR="00745F9F">
        <w:rPr>
          <w:rFonts w:ascii="Times New Roman" w:hAnsi="Times New Roman" w:cs="Times New Roman"/>
          <w:sz w:val="28"/>
          <w:szCs w:val="28"/>
        </w:rPr>
        <w:t xml:space="preserve">сторождения "Сахалин-2" для </w:t>
      </w:r>
      <w:r w:rsidRPr="00DB5648">
        <w:rPr>
          <w:rFonts w:ascii="Times New Roman" w:hAnsi="Times New Roman" w:cs="Times New Roman"/>
          <w:sz w:val="28"/>
          <w:szCs w:val="28"/>
        </w:rPr>
        <w:t xml:space="preserve">снабжения жилых, общественных, производственных и </w:t>
      </w:r>
      <w:r w:rsidR="00745F9F">
        <w:rPr>
          <w:rFonts w:ascii="Times New Roman" w:hAnsi="Times New Roman" w:cs="Times New Roman"/>
          <w:sz w:val="28"/>
          <w:szCs w:val="28"/>
        </w:rPr>
        <w:t>коммунальных объектов Уссурийска</w:t>
      </w:r>
      <w:r w:rsidRPr="00DB564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"Развитие системы газоснабжения".</w:t>
      </w:r>
    </w:p>
    <w:p w14:paraId="302C2BD7" w14:textId="6A89B6B5" w:rsidR="00DB5648" w:rsidRPr="00DB5648" w:rsidRDefault="00DB5648" w:rsidP="00DB5648">
      <w:pPr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 xml:space="preserve">"Мы следим за газификацией Приморья, в том числе, Уссурийска, и отлично помним, насколько значимым было для города подключение первых уссурийских котельных к природному газу в начале 2020 года, - говорит руководитель Росреестра Приморья Евгений Русецкий. – Учетные, регистрационные действия в отношении таких объектов у нас всегда на особом контроле. Наше Управление тесно взаимодействует с Администрацией города и принимает все необходимые меры по обеспечению качественной правовой экспертизы документов и сокращению сроков». </w:t>
      </w:r>
    </w:p>
    <w:p w14:paraId="210B250A" w14:textId="74B35556" w:rsidR="004A1EE8" w:rsidRPr="00B41770" w:rsidRDefault="00DB5648" w:rsidP="00DB5648">
      <w:pPr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 xml:space="preserve">На постановку на учёт линейного объекта "Строительство сетей газораспределения. 2 этап. 14 пусковой комплекс" ушло, с учётом запроса </w:t>
      </w:r>
      <w:r w:rsidRPr="00DB5648">
        <w:rPr>
          <w:rFonts w:ascii="Times New Roman" w:hAnsi="Times New Roman" w:cs="Times New Roman"/>
          <w:sz w:val="28"/>
          <w:szCs w:val="28"/>
        </w:rPr>
        <w:lastRenderedPageBreak/>
        <w:t>дополнительных докум</w:t>
      </w:r>
      <w:r>
        <w:rPr>
          <w:rFonts w:ascii="Times New Roman" w:hAnsi="Times New Roman" w:cs="Times New Roman"/>
          <w:sz w:val="28"/>
          <w:szCs w:val="28"/>
        </w:rPr>
        <w:t>ентов, 9 дней, а регистрация</w:t>
      </w:r>
      <w:r w:rsidRPr="00DB5648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 xml:space="preserve">на него </w:t>
      </w:r>
      <w:r w:rsidRPr="00DB5648">
        <w:rPr>
          <w:rFonts w:ascii="Times New Roman" w:hAnsi="Times New Roman" w:cs="Times New Roman"/>
          <w:sz w:val="28"/>
          <w:szCs w:val="28"/>
        </w:rPr>
        <w:t>была проведена в день обращения.</w:t>
      </w: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bookmarkStart w:id="0" w:name="_GoBack"/>
      <w:bookmarkEnd w:id="0"/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235B"/>
    <w:rsid w:val="00094AD3"/>
    <w:rsid w:val="00132E5C"/>
    <w:rsid w:val="00152677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A63C1"/>
    <w:rsid w:val="00400086"/>
    <w:rsid w:val="004326D6"/>
    <w:rsid w:val="00476E54"/>
    <w:rsid w:val="00495C8F"/>
    <w:rsid w:val="004A1EE8"/>
    <w:rsid w:val="004E3DB9"/>
    <w:rsid w:val="00516589"/>
    <w:rsid w:val="005A5C60"/>
    <w:rsid w:val="005C003B"/>
    <w:rsid w:val="005D3C00"/>
    <w:rsid w:val="005D46CD"/>
    <w:rsid w:val="00600C0C"/>
    <w:rsid w:val="00676390"/>
    <w:rsid w:val="00676C8D"/>
    <w:rsid w:val="0070170B"/>
    <w:rsid w:val="00736097"/>
    <w:rsid w:val="00745F9F"/>
    <w:rsid w:val="007B79E5"/>
    <w:rsid w:val="007C14E8"/>
    <w:rsid w:val="007E4699"/>
    <w:rsid w:val="00812D4E"/>
    <w:rsid w:val="0084655B"/>
    <w:rsid w:val="0089252C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44AE7"/>
    <w:rsid w:val="00A95341"/>
    <w:rsid w:val="00AA3D3F"/>
    <w:rsid w:val="00AC53F4"/>
    <w:rsid w:val="00AF72AE"/>
    <w:rsid w:val="00B05996"/>
    <w:rsid w:val="00B11065"/>
    <w:rsid w:val="00B1371F"/>
    <w:rsid w:val="00B14BC1"/>
    <w:rsid w:val="00B16F66"/>
    <w:rsid w:val="00B206D1"/>
    <w:rsid w:val="00B4635C"/>
    <w:rsid w:val="00B66234"/>
    <w:rsid w:val="00BA4C3D"/>
    <w:rsid w:val="00BB119A"/>
    <w:rsid w:val="00BD2A3D"/>
    <w:rsid w:val="00C03E02"/>
    <w:rsid w:val="00C21FA7"/>
    <w:rsid w:val="00C24313"/>
    <w:rsid w:val="00CB3098"/>
    <w:rsid w:val="00CB6773"/>
    <w:rsid w:val="00CE71DB"/>
    <w:rsid w:val="00D10BA5"/>
    <w:rsid w:val="00D171F7"/>
    <w:rsid w:val="00D74E85"/>
    <w:rsid w:val="00D97FA9"/>
    <w:rsid w:val="00DA5272"/>
    <w:rsid w:val="00DB5648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19</cp:revision>
  <cp:lastPrinted>2021-04-20T16:11:00Z</cp:lastPrinted>
  <dcterms:created xsi:type="dcterms:W3CDTF">2022-06-01T05:44:00Z</dcterms:created>
  <dcterms:modified xsi:type="dcterms:W3CDTF">2022-07-21T00:04:00Z</dcterms:modified>
</cp:coreProperties>
</file>