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8C" w:rsidRDefault="006D378C" w:rsidP="006D378C">
      <w:pPr>
        <w:pStyle w:val="ae"/>
        <w:rPr>
          <w:rFonts w:ascii="Times New Roman" w:hAnsi="Times New Roman"/>
        </w:rPr>
      </w:pPr>
    </w:p>
    <w:p w:rsidR="006D378C" w:rsidRDefault="006D378C" w:rsidP="006D378C">
      <w:pPr>
        <w:pStyle w:val="ae"/>
        <w:rPr>
          <w:rFonts w:ascii="Times New Roman" w:hAnsi="Times New Roman"/>
        </w:rPr>
      </w:pPr>
    </w:p>
    <w:p w:rsidR="006D378C" w:rsidRDefault="006D378C" w:rsidP="006D378C">
      <w:pPr>
        <w:pStyle w:val="ae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904875"/>
            <wp:effectExtent l="0" t="0" r="9525" b="9525"/>
            <wp:wrapNone/>
            <wp:docPr id="7" name="Рисунок 7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78C" w:rsidRDefault="006D378C" w:rsidP="006D378C">
      <w:pPr>
        <w:pStyle w:val="ae"/>
        <w:rPr>
          <w:rFonts w:ascii="Times New Roman" w:hAnsi="Times New Roman"/>
        </w:rPr>
      </w:pPr>
    </w:p>
    <w:p w:rsidR="006D378C" w:rsidRDefault="006D378C" w:rsidP="006D378C">
      <w:pPr>
        <w:pStyle w:val="ae"/>
        <w:rPr>
          <w:rFonts w:ascii="Times New Roman" w:hAnsi="Times New Roman"/>
          <w:b/>
          <w:spacing w:val="34"/>
          <w:sz w:val="30"/>
          <w:szCs w:val="30"/>
        </w:rPr>
      </w:pPr>
    </w:p>
    <w:p w:rsidR="006D378C" w:rsidRDefault="006D378C" w:rsidP="006D378C">
      <w:pPr>
        <w:pStyle w:val="ae"/>
        <w:jc w:val="center"/>
        <w:rPr>
          <w:rFonts w:ascii="Times New Roman" w:hAnsi="Times New Roman"/>
          <w:b/>
          <w:spacing w:val="34"/>
          <w:sz w:val="32"/>
          <w:szCs w:val="32"/>
        </w:rPr>
      </w:pPr>
      <w:r>
        <w:rPr>
          <w:rFonts w:ascii="Times New Roman" w:hAnsi="Times New Roman"/>
          <w:b/>
          <w:spacing w:val="34"/>
          <w:sz w:val="32"/>
          <w:szCs w:val="32"/>
        </w:rPr>
        <w:t>АДМИНИСТРАЦИЯ</w:t>
      </w:r>
    </w:p>
    <w:p w:rsidR="006D378C" w:rsidRDefault="006D378C" w:rsidP="006D378C">
      <w:pPr>
        <w:pStyle w:val="ae"/>
        <w:jc w:val="center"/>
        <w:rPr>
          <w:rFonts w:ascii="Times New Roman" w:hAnsi="Times New Roman"/>
          <w:b/>
          <w:spacing w:val="34"/>
          <w:sz w:val="32"/>
          <w:szCs w:val="32"/>
        </w:rPr>
      </w:pPr>
      <w:r>
        <w:rPr>
          <w:rFonts w:ascii="Times New Roman" w:hAnsi="Times New Roman"/>
          <w:b/>
          <w:spacing w:val="34"/>
          <w:sz w:val="32"/>
          <w:szCs w:val="32"/>
        </w:rPr>
        <w:t>ЧУГУЕВСКОГО МУНИЦИПАЛЬНОГО ОКРУГА</w:t>
      </w:r>
    </w:p>
    <w:p w:rsidR="006D378C" w:rsidRDefault="006D378C" w:rsidP="006D378C">
      <w:pPr>
        <w:pStyle w:val="ae"/>
        <w:jc w:val="center"/>
        <w:rPr>
          <w:rFonts w:ascii="Times New Roman" w:hAnsi="Times New Roman"/>
          <w:b/>
          <w:spacing w:val="34"/>
          <w:sz w:val="32"/>
          <w:szCs w:val="32"/>
        </w:rPr>
      </w:pPr>
      <w:r>
        <w:rPr>
          <w:rFonts w:ascii="Times New Roman" w:hAnsi="Times New Roman"/>
          <w:b/>
          <w:spacing w:val="34"/>
          <w:sz w:val="32"/>
          <w:szCs w:val="32"/>
        </w:rPr>
        <w:t>ПРИМОРСКОГО КРАЯ</w:t>
      </w:r>
    </w:p>
    <w:p w:rsidR="006D378C" w:rsidRDefault="006D378C" w:rsidP="006D378C">
      <w:pPr>
        <w:pStyle w:val="ae"/>
        <w:jc w:val="center"/>
        <w:rPr>
          <w:rFonts w:ascii="Times New Roman" w:hAnsi="Times New Roman"/>
          <w:b/>
          <w:spacing w:val="34"/>
          <w:sz w:val="16"/>
          <w:szCs w:val="16"/>
        </w:rPr>
      </w:pPr>
    </w:p>
    <w:p w:rsidR="006D378C" w:rsidRDefault="006D378C" w:rsidP="006D378C">
      <w:pPr>
        <w:pStyle w:val="ae"/>
        <w:jc w:val="center"/>
        <w:rPr>
          <w:rFonts w:ascii="Times New Roman" w:hAnsi="Times New Roman"/>
          <w:b/>
          <w:spacing w:val="34"/>
          <w:sz w:val="16"/>
          <w:szCs w:val="16"/>
        </w:rPr>
      </w:pPr>
    </w:p>
    <w:p w:rsidR="006D378C" w:rsidRDefault="006D378C" w:rsidP="006D378C">
      <w:pPr>
        <w:pStyle w:val="ae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ПОСТАНОВЛЕНИЕ</w:t>
      </w:r>
    </w:p>
    <w:p w:rsidR="006D378C" w:rsidRDefault="006D378C" w:rsidP="006D378C">
      <w:pPr>
        <w:pStyle w:val="ae"/>
        <w:rPr>
          <w:rFonts w:ascii="Times New Roman" w:hAnsi="Times New Roman"/>
          <w:b/>
          <w:spacing w:val="24"/>
          <w:sz w:val="16"/>
          <w:szCs w:val="16"/>
        </w:rPr>
      </w:pPr>
    </w:p>
    <w:p w:rsidR="006D378C" w:rsidRDefault="006D378C" w:rsidP="006D378C">
      <w:pPr>
        <w:pStyle w:val="ae"/>
        <w:rPr>
          <w:rFonts w:ascii="Times New Roman" w:hAnsi="Times New Roman"/>
          <w:b/>
          <w:spacing w:val="24"/>
          <w:sz w:val="16"/>
          <w:szCs w:val="16"/>
        </w:rPr>
      </w:pPr>
    </w:p>
    <w:p w:rsidR="006D378C" w:rsidRDefault="003B654B" w:rsidP="006D378C">
      <w:pPr>
        <w:pStyle w:val="ae"/>
        <w:spacing w:line="276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31 марта 2021 года</w:t>
      </w:r>
      <w:r w:rsidR="006D378C" w:rsidRPr="003B654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bookmarkStart w:id="0" w:name="_GoBack"/>
      <w:bookmarkEnd w:id="0"/>
      <w:r w:rsidR="006D378C">
        <w:rPr>
          <w:rFonts w:ascii="Times New Roman" w:hAnsi="Times New Roman"/>
          <w:sz w:val="26"/>
          <w:szCs w:val="26"/>
        </w:rPr>
        <w:t xml:space="preserve">  с. Чугуевка</w:t>
      </w:r>
      <w:r w:rsidR="006D378C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="006D378C">
        <w:rPr>
          <w:rFonts w:ascii="Times New Roman" w:hAnsi="Times New Roman"/>
          <w:b/>
          <w:sz w:val="26"/>
          <w:szCs w:val="26"/>
        </w:rPr>
        <w:t xml:space="preserve">№ </w:t>
      </w:r>
      <w:r w:rsidRPr="003B654B">
        <w:rPr>
          <w:rFonts w:ascii="Times New Roman" w:hAnsi="Times New Roman"/>
          <w:sz w:val="26"/>
          <w:szCs w:val="26"/>
          <w:u w:val="single"/>
        </w:rPr>
        <w:t>307-НПА</w:t>
      </w:r>
    </w:p>
    <w:p w:rsidR="006D378C" w:rsidRDefault="006D378C" w:rsidP="006D378C">
      <w:pPr>
        <w:pStyle w:val="ae"/>
        <w:spacing w:line="276" w:lineRule="auto"/>
        <w:rPr>
          <w:rFonts w:ascii="Times New Roman" w:hAnsi="Times New Roman"/>
          <w:sz w:val="16"/>
          <w:szCs w:val="16"/>
        </w:rPr>
      </w:pPr>
    </w:p>
    <w:p w:rsidR="006D378C" w:rsidRDefault="006D378C" w:rsidP="00BD40F8">
      <w:pPr>
        <w:pStyle w:val="ae"/>
        <w:spacing w:line="276" w:lineRule="auto"/>
        <w:jc w:val="center"/>
        <w:rPr>
          <w:rFonts w:ascii="Times New Roman" w:hAnsi="Times New Roman"/>
          <w:b/>
          <w:bCs/>
        </w:rPr>
      </w:pPr>
    </w:p>
    <w:p w:rsidR="006D378C" w:rsidRDefault="00C33F77" w:rsidP="007969B1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</w:t>
      </w:r>
      <w:r w:rsidR="006D378C">
        <w:rPr>
          <w:b/>
          <w:bCs/>
          <w:sz w:val="28"/>
          <w:szCs w:val="28"/>
        </w:rPr>
        <w:t xml:space="preserve"> изменений в </w:t>
      </w:r>
      <w:r w:rsidR="00CC2196">
        <w:rPr>
          <w:b/>
          <w:bCs/>
          <w:sz w:val="28"/>
          <w:szCs w:val="28"/>
        </w:rPr>
        <w:t xml:space="preserve">постановление </w:t>
      </w:r>
      <w:r w:rsidR="00CC2196" w:rsidRPr="00CC2196">
        <w:rPr>
          <w:b/>
          <w:sz w:val="28"/>
          <w:szCs w:val="28"/>
        </w:rPr>
        <w:t>администрации Чугуевского муниципального округа</w:t>
      </w:r>
      <w:r w:rsidR="00CC2196">
        <w:rPr>
          <w:b/>
          <w:sz w:val="28"/>
          <w:szCs w:val="28"/>
        </w:rPr>
        <w:t xml:space="preserve"> </w:t>
      </w:r>
      <w:r w:rsidR="00CC2196" w:rsidRPr="00CC2196">
        <w:rPr>
          <w:b/>
          <w:sz w:val="28"/>
          <w:szCs w:val="28"/>
        </w:rPr>
        <w:t>от 09 февраля 2021 года № 79-НПА</w:t>
      </w:r>
    </w:p>
    <w:p w:rsidR="00BD40F8" w:rsidRPr="00BD40F8" w:rsidRDefault="00BD40F8" w:rsidP="007969B1">
      <w:pPr>
        <w:pStyle w:val="ae"/>
        <w:tabs>
          <w:tab w:val="left" w:pos="142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BD40F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BD40F8" w:rsidRPr="00BD40F8" w:rsidRDefault="00BD40F8" w:rsidP="007969B1">
      <w:pPr>
        <w:pStyle w:val="ae"/>
        <w:tabs>
          <w:tab w:val="left" w:pos="142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услуги  «Предоставление информации </w:t>
      </w:r>
      <w:proofErr w:type="gramStart"/>
      <w:r w:rsidRPr="00BD40F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BD4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текущей</w:t>
      </w:r>
    </w:p>
    <w:p w:rsidR="00BD40F8" w:rsidRPr="00BD40F8" w:rsidRDefault="00BD40F8" w:rsidP="007969B1">
      <w:pPr>
        <w:pStyle w:val="ae"/>
        <w:tabs>
          <w:tab w:val="left" w:pos="142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0F8">
        <w:rPr>
          <w:rFonts w:ascii="Times New Roman" w:eastAsia="Times New Roman" w:hAnsi="Times New Roman"/>
          <w:b/>
          <w:sz w:val="28"/>
          <w:szCs w:val="28"/>
          <w:lang w:eastAsia="ru-RU"/>
        </w:rPr>
        <w:t>успеваемости учащегося в муниципальной образовательной организации,  ведение электронного дневника и электронного</w:t>
      </w:r>
    </w:p>
    <w:p w:rsidR="006D378C" w:rsidRDefault="00BD40F8" w:rsidP="007969B1">
      <w:pPr>
        <w:pStyle w:val="ae"/>
        <w:tabs>
          <w:tab w:val="left" w:pos="142"/>
        </w:tabs>
        <w:jc w:val="center"/>
        <w:rPr>
          <w:rFonts w:ascii="Times New Roman" w:hAnsi="Times New Roman"/>
          <w:sz w:val="16"/>
          <w:szCs w:val="16"/>
        </w:rPr>
      </w:pPr>
      <w:r w:rsidRPr="00BD40F8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журнала успеваемости»</w:t>
      </w:r>
    </w:p>
    <w:p w:rsidR="006D378C" w:rsidRDefault="006D378C" w:rsidP="006D378C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6D378C" w:rsidRDefault="006D378C" w:rsidP="006D378C">
      <w:pPr>
        <w:tabs>
          <w:tab w:val="left" w:pos="567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 Федеральным законом от 27 июля 2010 года № 210-ФЗ      «Об организации предоставления государственных и муниципальных услуг», в соответствии с постановлением администрации Чугуевского муниципального округа от 18 ноября 2020 года № 185-НПА «О порядке разработки и утверждения административных  регламентов предоставления муниципальных услуг на территории Чугуевского    муниципального округа», руководствуясь статьей 43 Устава Чугуевского  муниципального округа,  администрация Чугуевского муниципального округа,</w:t>
      </w:r>
    </w:p>
    <w:p w:rsidR="006D378C" w:rsidRDefault="006D378C" w:rsidP="006D378C">
      <w:pPr>
        <w:rPr>
          <w:sz w:val="16"/>
          <w:szCs w:val="16"/>
        </w:rPr>
      </w:pPr>
    </w:p>
    <w:p w:rsidR="006D378C" w:rsidRDefault="006D378C" w:rsidP="006D3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378C" w:rsidRDefault="006D378C" w:rsidP="006D378C">
      <w:pPr>
        <w:jc w:val="both"/>
        <w:rPr>
          <w:b/>
          <w:sz w:val="16"/>
          <w:szCs w:val="16"/>
        </w:rPr>
      </w:pPr>
    </w:p>
    <w:p w:rsidR="006D378C" w:rsidRDefault="006D378C" w:rsidP="006D378C">
      <w:pPr>
        <w:jc w:val="both"/>
        <w:rPr>
          <w:b/>
          <w:sz w:val="16"/>
          <w:szCs w:val="16"/>
        </w:rPr>
      </w:pPr>
    </w:p>
    <w:p w:rsidR="006D378C" w:rsidRPr="0029116E" w:rsidRDefault="006D378C" w:rsidP="0029116E">
      <w:pPr>
        <w:tabs>
          <w:tab w:val="left" w:pos="709"/>
        </w:tabs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 1. </w:t>
      </w:r>
      <w:proofErr w:type="gramStart"/>
      <w:r>
        <w:rPr>
          <w:rStyle w:val="af0"/>
          <w:i w:val="0"/>
          <w:sz w:val="28"/>
          <w:szCs w:val="28"/>
        </w:rPr>
        <w:t xml:space="preserve">Внести изменения </w:t>
      </w:r>
      <w:r w:rsidR="0029116E" w:rsidRPr="0029116E">
        <w:rPr>
          <w:rStyle w:val="af0"/>
          <w:i w:val="0"/>
          <w:sz w:val="28"/>
          <w:szCs w:val="28"/>
        </w:rPr>
        <w:t xml:space="preserve">в </w:t>
      </w:r>
      <w:r w:rsidR="005D206C">
        <w:rPr>
          <w:rStyle w:val="af0"/>
          <w:i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5D206C" w:rsidRPr="005D206C">
        <w:rPr>
          <w:rStyle w:val="af0"/>
          <w:i w:val="0"/>
          <w:sz w:val="28"/>
          <w:szCs w:val="28"/>
        </w:rPr>
        <w:t>«Предоставление информации о текущей успеваемости учащегося в муниципальной образовательной организации,  ведение электронного дневника и электронного журнала успеваемости»</w:t>
      </w:r>
      <w:r w:rsidR="005D206C">
        <w:rPr>
          <w:rStyle w:val="af0"/>
          <w:i w:val="0"/>
          <w:sz w:val="28"/>
          <w:szCs w:val="28"/>
        </w:rPr>
        <w:t xml:space="preserve">, утвержденного  </w:t>
      </w:r>
      <w:r w:rsidR="0029116E" w:rsidRPr="0029116E">
        <w:rPr>
          <w:rStyle w:val="af0"/>
          <w:i w:val="0"/>
          <w:sz w:val="28"/>
          <w:szCs w:val="28"/>
        </w:rPr>
        <w:t>постановление</w:t>
      </w:r>
      <w:r w:rsidR="005D206C">
        <w:rPr>
          <w:rStyle w:val="af0"/>
          <w:i w:val="0"/>
          <w:sz w:val="28"/>
          <w:szCs w:val="28"/>
        </w:rPr>
        <w:t>м</w:t>
      </w:r>
      <w:r w:rsidR="0029116E" w:rsidRPr="0029116E">
        <w:rPr>
          <w:rStyle w:val="af0"/>
          <w:i w:val="0"/>
          <w:sz w:val="28"/>
          <w:szCs w:val="28"/>
        </w:rPr>
        <w:t xml:space="preserve"> администрации Чугуевского муниципального округа о</w:t>
      </w:r>
      <w:r w:rsidR="0029116E">
        <w:rPr>
          <w:rStyle w:val="af0"/>
          <w:i w:val="0"/>
          <w:sz w:val="28"/>
          <w:szCs w:val="28"/>
        </w:rPr>
        <w:t xml:space="preserve">т 09 февраля 2021 года № 79-НПА </w:t>
      </w:r>
      <w:r w:rsidR="0029116E" w:rsidRPr="0029116E">
        <w:rPr>
          <w:rStyle w:val="af0"/>
          <w:i w:val="0"/>
          <w:sz w:val="28"/>
          <w:szCs w:val="28"/>
        </w:rPr>
        <w:t>«Об утверждении администрати</w:t>
      </w:r>
      <w:r w:rsidR="0029116E">
        <w:rPr>
          <w:rStyle w:val="af0"/>
          <w:i w:val="0"/>
          <w:sz w:val="28"/>
          <w:szCs w:val="28"/>
        </w:rPr>
        <w:t xml:space="preserve">вного регламента предоставления </w:t>
      </w:r>
      <w:r w:rsidR="0029116E" w:rsidRPr="0029116E">
        <w:rPr>
          <w:rStyle w:val="af0"/>
          <w:i w:val="0"/>
          <w:sz w:val="28"/>
          <w:szCs w:val="28"/>
        </w:rPr>
        <w:t xml:space="preserve">муниципальной </w:t>
      </w:r>
      <w:r w:rsidR="0029116E" w:rsidRPr="0029116E">
        <w:rPr>
          <w:rStyle w:val="af0"/>
          <w:i w:val="0"/>
          <w:sz w:val="28"/>
          <w:szCs w:val="28"/>
        </w:rPr>
        <w:lastRenderedPageBreak/>
        <w:t>услуги  «Пред</w:t>
      </w:r>
      <w:r w:rsidR="0029116E">
        <w:rPr>
          <w:rStyle w:val="af0"/>
          <w:i w:val="0"/>
          <w:sz w:val="28"/>
          <w:szCs w:val="28"/>
        </w:rPr>
        <w:t xml:space="preserve">оставление информации о текущей </w:t>
      </w:r>
      <w:r w:rsidR="0029116E" w:rsidRPr="0029116E">
        <w:rPr>
          <w:rStyle w:val="af0"/>
          <w:i w:val="0"/>
          <w:sz w:val="28"/>
          <w:szCs w:val="28"/>
        </w:rPr>
        <w:t>успеваемости учащегося в муниципальной образовательной организации,  ведение электронного дневника и электронного</w:t>
      </w:r>
      <w:r w:rsidR="0029116E">
        <w:rPr>
          <w:rStyle w:val="af0"/>
          <w:i w:val="0"/>
          <w:sz w:val="28"/>
          <w:szCs w:val="28"/>
        </w:rPr>
        <w:t xml:space="preserve"> </w:t>
      </w:r>
      <w:r w:rsidR="0029116E" w:rsidRPr="0029116E">
        <w:rPr>
          <w:rStyle w:val="af0"/>
          <w:i w:val="0"/>
          <w:sz w:val="28"/>
          <w:szCs w:val="28"/>
        </w:rPr>
        <w:t>журнала</w:t>
      </w:r>
      <w:proofErr w:type="gramEnd"/>
      <w:r w:rsidR="0029116E" w:rsidRPr="0029116E">
        <w:rPr>
          <w:rStyle w:val="af0"/>
          <w:i w:val="0"/>
          <w:sz w:val="28"/>
          <w:szCs w:val="28"/>
        </w:rPr>
        <w:t xml:space="preserve"> успеваемости»</w:t>
      </w:r>
      <w:r w:rsidR="0029116E">
        <w:rPr>
          <w:rStyle w:val="af0"/>
          <w:i w:val="0"/>
          <w:sz w:val="28"/>
          <w:szCs w:val="28"/>
        </w:rPr>
        <w:t xml:space="preserve"> </w:t>
      </w:r>
      <w:r w:rsidR="00C33F77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п. 21.2.10 в следующей редакции:</w:t>
      </w:r>
    </w:p>
    <w:p w:rsidR="006D378C" w:rsidRDefault="006D378C" w:rsidP="005377F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B656E">
        <w:rPr>
          <w:sz w:val="28"/>
          <w:szCs w:val="28"/>
        </w:rPr>
        <w:t xml:space="preserve">          </w:t>
      </w:r>
      <w:proofErr w:type="gramStart"/>
      <w:r w:rsidRPr="00FB656E">
        <w:rPr>
          <w:sz w:val="28"/>
          <w:szCs w:val="28"/>
        </w:rPr>
        <w:t xml:space="preserve">«21.2.10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</w:t>
      </w:r>
      <w:r w:rsidR="00C33F77">
        <w:rPr>
          <w:sz w:val="28"/>
          <w:szCs w:val="28"/>
        </w:rPr>
        <w:t xml:space="preserve">7  Федерального закона от 27 июля </w:t>
      </w:r>
      <w:r w:rsidRPr="00FB656E">
        <w:rPr>
          <w:sz w:val="28"/>
          <w:szCs w:val="28"/>
        </w:rPr>
        <w:t>2010 № 210-ФЗ «Об организации предоставления государственных и муниципальных услуг».</w:t>
      </w:r>
      <w:proofErr w:type="gramEnd"/>
      <w:r w:rsidRPr="00FB656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</w:t>
      </w:r>
      <w:r w:rsidR="00FB656E" w:rsidRPr="00FB656E">
        <w:rPr>
          <w:sz w:val="28"/>
          <w:szCs w:val="28"/>
        </w:rPr>
        <w:t>,</w:t>
      </w:r>
      <w:r w:rsidR="00FB656E">
        <w:rPr>
          <w:sz w:val="28"/>
          <w:szCs w:val="28"/>
        </w:rPr>
        <w:t xml:space="preserve"> работника многофункционального центра</w:t>
      </w:r>
      <w:r w:rsidRPr="00FB656E">
        <w:rPr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обжалуется, возложена</w:t>
      </w:r>
      <w:r w:rsidR="00FB656E">
        <w:rPr>
          <w:sz w:val="28"/>
          <w:szCs w:val="28"/>
        </w:rPr>
        <w:t xml:space="preserve"> </w:t>
      </w:r>
      <w:r w:rsidRPr="00FB656E">
        <w:rPr>
          <w:sz w:val="28"/>
          <w:szCs w:val="28"/>
        </w:rPr>
        <w:t>функция по предоставлению соответств</w:t>
      </w:r>
      <w:r w:rsidR="00FB656E">
        <w:rPr>
          <w:sz w:val="28"/>
          <w:szCs w:val="28"/>
        </w:rPr>
        <w:t>ующих муниципальных услуг в пол</w:t>
      </w:r>
      <w:r w:rsidRPr="00FB656E">
        <w:rPr>
          <w:sz w:val="28"/>
          <w:szCs w:val="28"/>
        </w:rPr>
        <w:t>ном объеме</w:t>
      </w:r>
      <w:r w:rsidR="00FB656E" w:rsidRPr="00FB656E">
        <w:rPr>
          <w:sz w:val="28"/>
          <w:szCs w:val="28"/>
        </w:rPr>
        <w:t xml:space="preserve"> в порядке, определенном частью 1.3 статьи 16 </w:t>
      </w:r>
      <w:r w:rsidR="00C33F77">
        <w:rPr>
          <w:sz w:val="28"/>
          <w:szCs w:val="28"/>
        </w:rPr>
        <w:t xml:space="preserve">настоящего </w:t>
      </w:r>
      <w:r w:rsidR="00FB656E" w:rsidRPr="00FB656E">
        <w:rPr>
          <w:sz w:val="28"/>
          <w:szCs w:val="28"/>
        </w:rPr>
        <w:t>Федерального закона</w:t>
      </w:r>
      <w:r w:rsidR="00FB656E">
        <w:rPr>
          <w:sz w:val="28"/>
          <w:szCs w:val="28"/>
        </w:rPr>
        <w:t>».</w:t>
      </w:r>
    </w:p>
    <w:p w:rsidR="006D378C" w:rsidRDefault="006D378C" w:rsidP="006D378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для официального опубликования и размещения на официальном сайте Чугуевского муниципального округа.</w:t>
      </w:r>
    </w:p>
    <w:p w:rsidR="006D378C" w:rsidRDefault="006D378C" w:rsidP="006D378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D378C" w:rsidRPr="006D378C" w:rsidRDefault="006D378C" w:rsidP="006D378C">
      <w:pPr>
        <w:pStyle w:val="ae"/>
        <w:tabs>
          <w:tab w:val="left" w:pos="709"/>
        </w:tabs>
        <w:spacing w:line="360" w:lineRule="auto"/>
        <w:ind w:firstLine="567"/>
        <w:jc w:val="both"/>
        <w:rPr>
          <w:rStyle w:val="af0"/>
          <w:rFonts w:ascii="Times New Roman" w:hAnsi="Times New Roman"/>
          <w:i w:val="0"/>
        </w:rPr>
      </w:pPr>
      <w:r>
        <w:rPr>
          <w:rStyle w:val="af0"/>
          <w:rFonts w:ascii="Times New Roman" w:hAnsi="Times New Roman"/>
          <w:i w:val="0"/>
          <w:sz w:val="28"/>
          <w:szCs w:val="28"/>
        </w:rPr>
        <w:t xml:space="preserve">  4</w:t>
      </w:r>
      <w:r w:rsidRPr="006D378C">
        <w:rPr>
          <w:rStyle w:val="af0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Pr="006D378C">
        <w:rPr>
          <w:rStyle w:val="af0"/>
          <w:rFonts w:ascii="Times New Roman" w:hAnsi="Times New Roman"/>
          <w:i w:val="0"/>
          <w:sz w:val="28"/>
          <w:szCs w:val="28"/>
        </w:rPr>
        <w:t>Контроль  за</w:t>
      </w:r>
      <w:proofErr w:type="gramEnd"/>
      <w:r w:rsidRPr="006D378C">
        <w:rPr>
          <w:rStyle w:val="af0"/>
          <w:rFonts w:ascii="Times New Roman" w:hAnsi="Times New Roman"/>
          <w:i w:val="0"/>
          <w:sz w:val="28"/>
          <w:szCs w:val="28"/>
        </w:rPr>
        <w:t xml:space="preserve">  исполнением  настоящего  постановления  возложить  на   заместителя  главы  администрации  Чугуевского муниципального округа  Белогуб А.Н.</w:t>
      </w:r>
    </w:p>
    <w:p w:rsidR="006D378C" w:rsidRDefault="006D378C" w:rsidP="006D378C">
      <w:pPr>
        <w:spacing w:line="360" w:lineRule="auto"/>
        <w:ind w:firstLine="567"/>
        <w:jc w:val="both"/>
        <w:rPr>
          <w:b/>
        </w:rPr>
      </w:pPr>
    </w:p>
    <w:p w:rsidR="006D378C" w:rsidRDefault="006D378C" w:rsidP="006D378C">
      <w:pPr>
        <w:jc w:val="both"/>
        <w:rPr>
          <w:b/>
        </w:rPr>
      </w:pPr>
    </w:p>
    <w:p w:rsidR="006D378C" w:rsidRDefault="006D378C" w:rsidP="006D378C">
      <w:pPr>
        <w:rPr>
          <w:b/>
          <w:sz w:val="16"/>
          <w:szCs w:val="16"/>
        </w:rPr>
      </w:pPr>
    </w:p>
    <w:p w:rsidR="006D378C" w:rsidRDefault="006D378C" w:rsidP="006D378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Чугуевского </w:t>
      </w:r>
    </w:p>
    <w:p w:rsidR="006D378C" w:rsidRDefault="006D378C" w:rsidP="006D378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округа,</w:t>
      </w:r>
    </w:p>
    <w:p w:rsidR="006D378C" w:rsidRDefault="006D378C" w:rsidP="006D378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Р. Ю. Деменев</w:t>
      </w:r>
    </w:p>
    <w:p w:rsidR="006D378C" w:rsidRDefault="006D378C" w:rsidP="006D378C">
      <w:pPr>
        <w:ind w:left="2832"/>
        <w:rPr>
          <w:sz w:val="26"/>
          <w:szCs w:val="26"/>
        </w:rPr>
      </w:pPr>
    </w:p>
    <w:p w:rsidR="006D378C" w:rsidRDefault="006D378C" w:rsidP="006D378C">
      <w:pPr>
        <w:ind w:left="2832"/>
        <w:rPr>
          <w:sz w:val="26"/>
          <w:szCs w:val="26"/>
        </w:rPr>
      </w:pPr>
    </w:p>
    <w:p w:rsidR="006D378C" w:rsidRDefault="006D378C" w:rsidP="005377FD">
      <w:pPr>
        <w:autoSpaceDE w:val="0"/>
        <w:autoSpaceDN w:val="0"/>
        <w:adjustRightInd w:val="0"/>
        <w:rPr>
          <w:sz w:val="26"/>
          <w:szCs w:val="26"/>
        </w:rPr>
      </w:pPr>
    </w:p>
    <w:sectPr w:rsidR="006D378C" w:rsidSect="006D378C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0A5"/>
    <w:multiLevelType w:val="hybridMultilevel"/>
    <w:tmpl w:val="B27E0132"/>
    <w:lvl w:ilvl="0" w:tplc="42062A2E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8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4F"/>
    <w:rsid w:val="00290B53"/>
    <w:rsid w:val="0029116E"/>
    <w:rsid w:val="003B654B"/>
    <w:rsid w:val="004C6605"/>
    <w:rsid w:val="005377FD"/>
    <w:rsid w:val="005D206C"/>
    <w:rsid w:val="006D378C"/>
    <w:rsid w:val="007969B1"/>
    <w:rsid w:val="00886EF0"/>
    <w:rsid w:val="00BD40F8"/>
    <w:rsid w:val="00C33F77"/>
    <w:rsid w:val="00CC2196"/>
    <w:rsid w:val="00F01E4F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3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378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D378C"/>
    <w:pPr>
      <w:spacing w:before="100" w:beforeAutospacing="1" w:after="100" w:afterAutospacing="1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37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D378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6D37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a"/>
    <w:semiHidden/>
    <w:locked/>
    <w:rsid w:val="006D37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"/>
    <w:aliases w:val="бпОсновной текст,Body Text Char,body text,Основной текст1"/>
    <w:basedOn w:val="a"/>
    <w:link w:val="1"/>
    <w:semiHidden/>
    <w:unhideWhenUsed/>
    <w:rsid w:val="006D378C"/>
    <w:pPr>
      <w:spacing w:after="120"/>
    </w:pPr>
    <w:rPr>
      <w:lang w:val="en-US" w:eastAsia="en-US"/>
    </w:rPr>
  </w:style>
  <w:style w:type="character" w:customStyle="1" w:styleId="ab">
    <w:name w:val="Основной текст Знак"/>
    <w:aliases w:val="бпОсновной текст Знак1,Body Text Char Знак1,body text Знак1,Основной текст1 Знак1"/>
    <w:basedOn w:val="a0"/>
    <w:uiPriority w:val="99"/>
    <w:semiHidden/>
    <w:rsid w:val="006D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6D37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D378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6D378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6D3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6D378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D3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0">
    <w:name w:val="Знак1"/>
    <w:basedOn w:val="a"/>
    <w:rsid w:val="006D3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6D3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6D378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6D378C"/>
    <w:rPr>
      <w:rFonts w:ascii="Tahoma" w:eastAsia="Times New Roman" w:hAnsi="Tahoma" w:cs="Tahoma" w:hint="default"/>
      <w:sz w:val="16"/>
      <w:szCs w:val="16"/>
    </w:rPr>
  </w:style>
  <w:style w:type="character" w:styleId="af0">
    <w:name w:val="Emphasis"/>
    <w:basedOn w:val="a0"/>
    <w:qFormat/>
    <w:rsid w:val="006D3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3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378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D378C"/>
    <w:pPr>
      <w:spacing w:before="100" w:beforeAutospacing="1" w:after="100" w:afterAutospacing="1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37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D378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6D37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a"/>
    <w:semiHidden/>
    <w:locked/>
    <w:rsid w:val="006D37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"/>
    <w:aliases w:val="бпОсновной текст,Body Text Char,body text,Основной текст1"/>
    <w:basedOn w:val="a"/>
    <w:link w:val="1"/>
    <w:semiHidden/>
    <w:unhideWhenUsed/>
    <w:rsid w:val="006D378C"/>
    <w:pPr>
      <w:spacing w:after="120"/>
    </w:pPr>
    <w:rPr>
      <w:lang w:val="en-US" w:eastAsia="en-US"/>
    </w:rPr>
  </w:style>
  <w:style w:type="character" w:customStyle="1" w:styleId="ab">
    <w:name w:val="Основной текст Знак"/>
    <w:aliases w:val="бпОсновной текст Знак1,Body Text Char Знак1,body text Знак1,Основной текст1 Знак1"/>
    <w:basedOn w:val="a0"/>
    <w:uiPriority w:val="99"/>
    <w:semiHidden/>
    <w:rsid w:val="006D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6D37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D378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6D378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6D3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6D378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D3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0">
    <w:name w:val="Знак1"/>
    <w:basedOn w:val="a"/>
    <w:rsid w:val="006D3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6D3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6D378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6D378C"/>
    <w:rPr>
      <w:rFonts w:ascii="Tahoma" w:eastAsia="Times New Roman" w:hAnsi="Tahoma" w:cs="Tahoma" w:hint="default"/>
      <w:sz w:val="16"/>
      <w:szCs w:val="16"/>
    </w:rPr>
  </w:style>
  <w:style w:type="character" w:styleId="af0">
    <w:name w:val="Emphasis"/>
    <w:basedOn w:val="a0"/>
    <w:qFormat/>
    <w:rsid w:val="006D3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СМЕТА</cp:lastModifiedBy>
  <cp:revision>11</cp:revision>
  <dcterms:created xsi:type="dcterms:W3CDTF">2021-03-15T05:29:00Z</dcterms:created>
  <dcterms:modified xsi:type="dcterms:W3CDTF">2021-04-01T05:37:00Z</dcterms:modified>
</cp:coreProperties>
</file>